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46" w:rsidRPr="00A3130E" w:rsidRDefault="00A3130E" w:rsidP="002A40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130E">
        <w:rPr>
          <w:rFonts w:ascii="Times New Roman" w:eastAsia="Times New Roman" w:hAnsi="Times New Roman" w:cs="Times New Roman"/>
          <w:b/>
          <w:sz w:val="32"/>
          <w:szCs w:val="32"/>
        </w:rPr>
        <w:t>О проекте</w:t>
      </w:r>
    </w:p>
    <w:p w:rsidR="00A3130E" w:rsidRPr="00A3130E" w:rsidRDefault="00A3130E" w:rsidP="002A401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sz w:val="28"/>
          <w:szCs w:val="28"/>
        </w:rPr>
        <w:t>Образовательный кредит с господдержкой – это уникальная программа, созданная для того, чтобы каждый абитуриент или студент мог получить качественное профессиональное образование, даже если бюджетное место недоступно. </w:t>
      </w:r>
      <w:r w:rsidRPr="00A3130E">
        <w:rPr>
          <w:rFonts w:ascii="Times New Roman" w:eastAsia="Times New Roman" w:hAnsi="Times New Roman" w:cs="Times New Roman"/>
          <w:b/>
          <w:bCs/>
          <w:sz w:val="28"/>
          <w:szCs w:val="28"/>
        </w:rPr>
        <w:t>Фиксированная ставка в 3%</w:t>
      </w:r>
      <w:r w:rsidRPr="00A3130E">
        <w:rPr>
          <w:rFonts w:ascii="Times New Roman" w:eastAsia="Times New Roman" w:hAnsi="Times New Roman" w:cs="Times New Roman"/>
          <w:sz w:val="28"/>
          <w:szCs w:val="28"/>
        </w:rPr>
        <w:t> – ключевое преимущество программы, ведь на рынке обычные потребительские кредиты сегодня предлагаются под 21–28%, а иногда и выше.</w:t>
      </w:r>
    </w:p>
    <w:p w:rsidR="00A3130E" w:rsidRPr="00A3130E" w:rsidRDefault="00A3130E" w:rsidP="002A40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b/>
          <w:bCs/>
          <w:sz w:val="28"/>
          <w:szCs w:val="28"/>
        </w:rPr>
        <w:t>Как это работает?</w:t>
      </w:r>
    </w:p>
    <w:p w:rsidR="00A3130E" w:rsidRPr="00A3130E" w:rsidRDefault="00A3130E" w:rsidP="002A401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sz w:val="28"/>
          <w:szCs w:val="28"/>
        </w:rPr>
        <w:t>Государство берет на себя большую часть расходов по кредиту: пока вы учитесь, оно компенсирует разницу между рыночной и льготной ставкой. Это значит, что ваша переплата будет в разы меньше, чем при обычном кредитовании. Например, за обучение стоимостью 300 000 рублей за весь срок вы заплатите всего около 45 000 рублей процентов, а не 150 000–200 000, как в других случаях.</w:t>
      </w:r>
    </w:p>
    <w:p w:rsidR="00A3130E" w:rsidRPr="00A3130E" w:rsidRDefault="00A3130E" w:rsidP="002A40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это удобно?</w:t>
      </w:r>
    </w:p>
    <w:p w:rsidR="00A3130E" w:rsidRPr="00A3130E" w:rsidRDefault="00A3130E" w:rsidP="002A401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b/>
          <w:bCs/>
          <w:sz w:val="28"/>
          <w:szCs w:val="28"/>
        </w:rPr>
        <w:t>Длительный срок погашения – до 15 лет</w:t>
      </w:r>
      <w:r w:rsidRPr="00A3130E">
        <w:rPr>
          <w:rFonts w:ascii="Times New Roman" w:eastAsia="Times New Roman" w:hAnsi="Times New Roman" w:cs="Times New Roman"/>
          <w:sz w:val="28"/>
          <w:szCs w:val="28"/>
        </w:rPr>
        <w:t>, что снижает ежемесячную нагрузку. Платежи можно начать через 9 месяцев после трудоустройства.</w:t>
      </w:r>
    </w:p>
    <w:p w:rsidR="00A3130E" w:rsidRPr="00A3130E" w:rsidRDefault="00A3130E" w:rsidP="002A401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b/>
          <w:bCs/>
          <w:sz w:val="28"/>
          <w:szCs w:val="28"/>
        </w:rPr>
        <w:t>Никаких скрытых комиссий</w:t>
      </w:r>
      <w:r w:rsidRPr="00A3130E">
        <w:rPr>
          <w:rFonts w:ascii="Times New Roman" w:eastAsia="Times New Roman" w:hAnsi="Times New Roman" w:cs="Times New Roman"/>
          <w:sz w:val="28"/>
          <w:szCs w:val="28"/>
        </w:rPr>
        <w:t> – вы платите только 3% годовых от суммы кредита.</w:t>
      </w:r>
    </w:p>
    <w:p w:rsidR="00A3130E" w:rsidRPr="00A3130E" w:rsidRDefault="00A3130E" w:rsidP="002A401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 для всех</w:t>
      </w:r>
      <w:r w:rsidRPr="00A3130E">
        <w:rPr>
          <w:rFonts w:ascii="Times New Roman" w:eastAsia="Times New Roman" w:hAnsi="Times New Roman" w:cs="Times New Roman"/>
          <w:sz w:val="28"/>
          <w:szCs w:val="28"/>
        </w:rPr>
        <w:t>, кто поступил на платное отделение колледжа или техникума, начиная с 14 лет (с согласия родителей).</w:t>
      </w:r>
    </w:p>
    <w:p w:rsidR="00A3130E" w:rsidRPr="00A3130E" w:rsidRDefault="00A3130E" w:rsidP="002A40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b/>
          <w:bCs/>
          <w:sz w:val="28"/>
          <w:szCs w:val="28"/>
        </w:rPr>
        <w:t>Реальные примеры:</w:t>
      </w:r>
    </w:p>
    <w:p w:rsidR="00A3130E" w:rsidRPr="00A3130E" w:rsidRDefault="00A3130E" w:rsidP="002A401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A3130E">
        <w:rPr>
          <w:rFonts w:ascii="Times New Roman" w:eastAsia="Times New Roman" w:hAnsi="Times New Roman" w:cs="Times New Roman"/>
          <w:sz w:val="28"/>
          <w:szCs w:val="28"/>
        </w:rPr>
        <w:t>Рехтин</w:t>
      </w:r>
      <w:proofErr w:type="spellEnd"/>
      <w:r w:rsidRPr="00A3130E">
        <w:rPr>
          <w:rFonts w:ascii="Times New Roman" w:eastAsia="Times New Roman" w:hAnsi="Times New Roman" w:cs="Times New Roman"/>
          <w:sz w:val="28"/>
          <w:szCs w:val="28"/>
        </w:rPr>
        <w:t xml:space="preserve"> из Забайкальского края взял кредит на обучение по специальности «Организация перевозок и управление на транспорте». Его ежемесячный платеж после выпуска составил всего 2 000 рублей – это меньше, чем он тратит на проезд и обеды </w:t>
      </w:r>
      <w:r w:rsidRPr="00A313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(читать </w:t>
      </w:r>
      <w:proofErr w:type="spellStart"/>
      <w:r w:rsidRPr="00A3130E">
        <w:rPr>
          <w:rFonts w:ascii="Times New Roman" w:eastAsia="Times New Roman" w:hAnsi="Times New Roman" w:cs="Times New Roman"/>
          <w:i/>
          <w:iCs/>
          <w:sz w:val="28"/>
          <w:szCs w:val="28"/>
        </w:rPr>
        <w:t>лонгрид</w:t>
      </w:r>
      <w:proofErr w:type="spellEnd"/>
      <w:r w:rsidRPr="00A313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полностью).</w:t>
      </w:r>
    </w:p>
    <w:p w:rsidR="00A3130E" w:rsidRPr="00A3130E" w:rsidRDefault="00A3130E" w:rsidP="002A40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b/>
          <w:bCs/>
          <w:sz w:val="28"/>
          <w:szCs w:val="28"/>
        </w:rPr>
        <w:t>Где узнать подробности?</w:t>
      </w:r>
    </w:p>
    <w:p w:rsidR="00A3130E" w:rsidRPr="00A3130E" w:rsidRDefault="00A3130E" w:rsidP="002A401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sz w:val="28"/>
          <w:szCs w:val="28"/>
        </w:rPr>
        <w:t>Скачайте </w:t>
      </w:r>
      <w:hyperlink r:id="rId5" w:history="1">
        <w:r w:rsidRPr="00A3130E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Пособие для студентов СПО</w:t>
        </w:r>
      </w:hyperlink>
      <w:r w:rsidRPr="00A3130E">
        <w:rPr>
          <w:rFonts w:ascii="Times New Roman" w:eastAsia="Times New Roman" w:hAnsi="Times New Roman" w:cs="Times New Roman"/>
          <w:sz w:val="28"/>
          <w:szCs w:val="28"/>
        </w:rPr>
        <w:t> с пошаговой инструкцией;</w:t>
      </w:r>
    </w:p>
    <w:p w:rsidR="00A3130E" w:rsidRPr="00A3130E" w:rsidRDefault="00A3130E" w:rsidP="002A401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sz w:val="28"/>
          <w:szCs w:val="28"/>
        </w:rPr>
        <w:t>Изучите ответы на частые вопросы в </w:t>
      </w:r>
      <w:r w:rsidRPr="00A3130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разделе «</w:t>
      </w:r>
      <w:hyperlink r:id="rId6" w:anchor="type=73" w:history="1">
        <w:r w:rsidRPr="00A3130E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Вопросы и ответы</w:t>
        </w:r>
      </w:hyperlink>
      <w:r w:rsidRPr="00A3130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A3130E">
        <w:rPr>
          <w:rFonts w:ascii="Times New Roman" w:eastAsia="Times New Roman" w:hAnsi="Times New Roman" w:cs="Times New Roman"/>
          <w:sz w:val="28"/>
          <w:szCs w:val="28"/>
        </w:rPr>
        <w:t xml:space="preserve"> на сайте </w:t>
      </w:r>
      <w:proofErr w:type="spellStart"/>
      <w:r w:rsidRPr="00A3130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A313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130E" w:rsidRPr="00A3130E" w:rsidRDefault="00A3130E" w:rsidP="002A4010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sz w:val="28"/>
          <w:szCs w:val="28"/>
        </w:rPr>
        <w:t xml:space="preserve">Познакомьтесь с </w:t>
      </w:r>
      <w:hyperlink r:id="rId7" w:history="1">
        <w:r w:rsidRPr="00A3130E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Чек-листом</w:t>
        </w:r>
      </w:hyperlink>
      <w:r w:rsidRPr="00A3130E">
        <w:rPr>
          <w:rFonts w:ascii="Times New Roman" w:eastAsia="Times New Roman" w:hAnsi="Times New Roman" w:cs="Times New Roman"/>
          <w:sz w:val="28"/>
          <w:szCs w:val="28"/>
        </w:rPr>
        <w:t xml:space="preserve"> по оформлению кредита.</w:t>
      </w:r>
    </w:p>
    <w:p w:rsidR="00A3130E" w:rsidRPr="00A3130E" w:rsidRDefault="00A3130E" w:rsidP="002A40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b/>
          <w:bCs/>
          <w:sz w:val="28"/>
          <w:szCs w:val="28"/>
        </w:rPr>
        <w:t>Не откладывайте будущее!</w:t>
      </w:r>
    </w:p>
    <w:p w:rsidR="00A3130E" w:rsidRPr="00A3130E" w:rsidRDefault="00A3130E" w:rsidP="002A401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30E">
        <w:rPr>
          <w:rFonts w:ascii="Times New Roman" w:eastAsia="Times New Roman" w:hAnsi="Times New Roman" w:cs="Times New Roman"/>
          <w:sz w:val="28"/>
          <w:szCs w:val="28"/>
        </w:rPr>
        <w:t>Даже если сегодня финансы кажутся препятствием, образовательный кредит с господдержкой открывает двери в профессию мечты. В 2024 году программой уже воспользовались более 37 000 студентов – присоединяйтесь и вы!</w:t>
      </w:r>
    </w:p>
    <w:p w:rsidR="00A3130E" w:rsidRPr="002A4010" w:rsidRDefault="00A3130E" w:rsidP="002A401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010">
        <w:rPr>
          <w:rFonts w:ascii="Times New Roman" w:eastAsia="Times New Roman" w:hAnsi="Times New Roman" w:cs="Times New Roman"/>
          <w:b/>
          <w:sz w:val="28"/>
          <w:szCs w:val="28"/>
        </w:rPr>
        <w:t xml:space="preserve">Ссылка на пособие:  </w:t>
      </w:r>
      <w:hyperlink r:id="rId8" w:history="1">
        <w:r w:rsidRPr="002A4010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https://disk.yandex.ru/i/TBqfgkerYIKj-Q</w:t>
        </w:r>
      </w:hyperlink>
      <w:bookmarkStart w:id="0" w:name="_GoBack"/>
      <w:bookmarkEnd w:id="0"/>
    </w:p>
    <w:sectPr w:rsidR="00A3130E" w:rsidRPr="002A4010" w:rsidSect="00A3130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54AD"/>
    <w:multiLevelType w:val="multilevel"/>
    <w:tmpl w:val="900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87C73"/>
    <w:multiLevelType w:val="multilevel"/>
    <w:tmpl w:val="42FC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E"/>
    <w:rsid w:val="002A4010"/>
    <w:rsid w:val="00A3130E"/>
    <w:rsid w:val="00B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E098"/>
  <w15:chartTrackingRefBased/>
  <w15:docId w15:val="{460C3820-0DA4-490F-BADB-144E4BA1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30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BqfgkerYIKj-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n_vuufHeE_58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.edu.gov.ru/faq/" TargetMode="External"/><Relationship Id="rId5" Type="http://schemas.openxmlformats.org/officeDocument/2006/relationships/hyperlink" Target="https://disk.yandex.ru/i/TBqfgkerYIKj-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2025-05-30T11:28:00Z</dcterms:created>
  <dcterms:modified xsi:type="dcterms:W3CDTF">2025-05-30T11:40:00Z</dcterms:modified>
</cp:coreProperties>
</file>